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BFFB8" w14:textId="75900EB7" w:rsidR="00C42F21" w:rsidRDefault="00C42F21">
      <w:pPr>
        <w:rPr>
          <w:rFonts w:ascii="Calibri" w:eastAsia="Calibri" w:hAnsi="Calibri"/>
          <w:lang w:val="es-ES_tradnl"/>
        </w:rPr>
      </w:pPr>
    </w:p>
    <w:p w14:paraId="3FB37AE7" w14:textId="12EAD937" w:rsidR="00D336EC" w:rsidRPr="00D336EC" w:rsidRDefault="00D336EC" w:rsidP="00D336EC">
      <w:pPr>
        <w:pStyle w:val="Textoindependiente"/>
        <w:spacing w:before="4"/>
        <w:ind w:left="145" w:right="145"/>
        <w:jc w:val="center"/>
        <w:rPr>
          <w:b/>
          <w:bCs/>
          <w:spacing w:val="-1"/>
          <w:lang w:val="es-ES_tradnl"/>
        </w:rPr>
      </w:pPr>
      <w:r w:rsidRPr="00D336EC">
        <w:rPr>
          <w:b/>
          <w:bCs/>
          <w:spacing w:val="-1"/>
          <w:lang w:val="es-ES_tradnl"/>
        </w:rPr>
        <w:t>ANEXO III</w:t>
      </w:r>
    </w:p>
    <w:p w14:paraId="48A63B37" w14:textId="653F1272" w:rsidR="00D336EC" w:rsidRPr="00D336EC" w:rsidRDefault="00D336EC" w:rsidP="00D336EC">
      <w:pPr>
        <w:pStyle w:val="Textoindependiente"/>
        <w:spacing w:before="4"/>
        <w:ind w:left="145" w:right="145"/>
        <w:jc w:val="center"/>
        <w:rPr>
          <w:b/>
          <w:bCs/>
          <w:lang w:val="es-ES_tradnl"/>
        </w:rPr>
      </w:pPr>
      <w:r w:rsidRPr="00D336EC">
        <w:rPr>
          <w:b/>
          <w:bCs/>
          <w:spacing w:val="-1"/>
          <w:lang w:val="es-ES_tradnl"/>
        </w:rPr>
        <w:t>DECLARACIÓN RESPONSABLE</w:t>
      </w:r>
      <w:r w:rsidRPr="00D336EC">
        <w:rPr>
          <w:b/>
          <w:bCs/>
          <w:lang w:val="es-ES_tradnl"/>
        </w:rPr>
        <w:t xml:space="preserve"> AL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AMPARO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DEL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2"/>
          <w:lang w:val="es-ES_tradnl"/>
        </w:rPr>
        <w:t xml:space="preserve">ARTÍCULO </w:t>
      </w:r>
      <w:r w:rsidRPr="00D336EC">
        <w:rPr>
          <w:b/>
          <w:bCs/>
          <w:spacing w:val="-1"/>
          <w:lang w:val="es-ES_tradnl"/>
        </w:rPr>
        <w:t>159.4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2"/>
          <w:lang w:val="es-ES_tradnl"/>
        </w:rPr>
        <w:t>C)</w:t>
      </w:r>
      <w:r w:rsidRPr="00D336EC">
        <w:rPr>
          <w:b/>
          <w:bCs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de</w:t>
      </w:r>
      <w:r w:rsidRPr="00D336EC">
        <w:rPr>
          <w:b/>
          <w:bCs/>
          <w:lang w:val="es-ES_tradnl"/>
        </w:rPr>
        <w:t xml:space="preserve"> la</w:t>
      </w:r>
      <w:r w:rsidRPr="00D336EC">
        <w:rPr>
          <w:b/>
          <w:bCs/>
          <w:spacing w:val="-3"/>
          <w:lang w:val="es-ES_tradnl"/>
        </w:rPr>
        <w:t xml:space="preserve"> </w:t>
      </w:r>
      <w:r w:rsidRPr="00D336EC">
        <w:rPr>
          <w:b/>
          <w:bCs/>
          <w:spacing w:val="-1"/>
          <w:lang w:val="es-ES_tradnl"/>
        </w:rPr>
        <w:t>LCSP</w:t>
      </w:r>
    </w:p>
    <w:p w14:paraId="2C3A822D" w14:textId="77777777" w:rsidR="00D336EC" w:rsidRPr="002E5D53" w:rsidRDefault="00D336EC" w:rsidP="00D336EC">
      <w:pPr>
        <w:rPr>
          <w:rFonts w:ascii="Calibri" w:eastAsia="Calibri" w:hAnsi="Calibri" w:cs="Calibri"/>
          <w:lang w:val="es-ES_tradnl"/>
        </w:rPr>
      </w:pPr>
    </w:p>
    <w:p w14:paraId="5BA0BFFA" w14:textId="77777777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Procedimiento</w:t>
      </w:r>
      <w:r w:rsidRPr="002E5D53">
        <w:rPr>
          <w:spacing w:val="1"/>
          <w:lang w:val="es-ES_tradnl"/>
        </w:rPr>
        <w:t xml:space="preserve"> </w:t>
      </w:r>
      <w:proofErr w:type="spellStart"/>
      <w:r w:rsidRPr="002E5D53">
        <w:rPr>
          <w:spacing w:val="-1"/>
          <w:lang w:val="es-ES_tradnl"/>
        </w:rPr>
        <w:t>Nº</w:t>
      </w:r>
      <w:proofErr w:type="spellEnd"/>
      <w:r w:rsidRPr="002E5D53">
        <w:rPr>
          <w:spacing w:val="-1"/>
          <w:lang w:val="es-ES_tradnl"/>
        </w:rPr>
        <w:t>:</w:t>
      </w:r>
    </w:p>
    <w:p w14:paraId="40F1CC89" w14:textId="77777777" w:rsidR="00D336EC" w:rsidRPr="002E5D53" w:rsidRDefault="00D336EC" w:rsidP="00D336EC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7408122" w14:textId="60F52B05" w:rsidR="00D336EC" w:rsidRPr="002E5D53" w:rsidRDefault="00D336EC" w:rsidP="00D336EC">
      <w:pPr>
        <w:pStyle w:val="Textoindependiente"/>
        <w:spacing w:before="0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Don  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 w:rsidRPr="002E5D53">
        <w:rPr>
          <w:rFonts w:cs="Calibri"/>
          <w:lang w:val="es-ES_tradnl"/>
        </w:rPr>
        <w:t xml:space="preserve">   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</w:p>
    <w:p w14:paraId="3684C938" w14:textId="00113B2E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</w:t>
      </w:r>
      <w:r>
        <w:rPr>
          <w:rFonts w:cs="Calibri"/>
          <w:spacing w:val="-1"/>
          <w:lang w:val="es-ES_tradnl"/>
        </w:rPr>
        <w:t>…..</w:t>
      </w:r>
      <w:r w:rsidRPr="002E5D53">
        <w:rPr>
          <w:rFonts w:cs="Calibri"/>
          <w:spacing w:val="-1"/>
          <w:lang w:val="es-ES_tradnl"/>
        </w:rPr>
        <w:t>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social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1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2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al </w:t>
      </w:r>
      <w:r w:rsidRPr="002E5D53">
        <w:rPr>
          <w:rFonts w:cs="Calibri"/>
          <w:spacing w:val="-1"/>
          <w:lang w:val="es-ES_tradnl"/>
        </w:rPr>
        <w:t>objeto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participar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el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concurso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para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contratación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los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servicios</w:t>
      </w:r>
      <w:r w:rsidRPr="002E5D53">
        <w:rPr>
          <w:rFonts w:cs="Calibri"/>
          <w:spacing w:val="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(expediente</w:t>
      </w:r>
      <w:r w:rsidRPr="002E5D53">
        <w:rPr>
          <w:rFonts w:cs="Calibri"/>
          <w:spacing w:val="73"/>
          <w:lang w:val="es-ES_tradnl"/>
        </w:rPr>
        <w:t xml:space="preserve"> </w:t>
      </w:r>
      <w:proofErr w:type="spellStart"/>
      <w:proofErr w:type="gramStart"/>
      <w:r w:rsidRPr="002E5D53">
        <w:rPr>
          <w:spacing w:val="-1"/>
          <w:lang w:val="es-ES_tradnl"/>
        </w:rPr>
        <w:t>Nº</w:t>
      </w:r>
      <w:proofErr w:type="spellEnd"/>
      <w:r w:rsidRPr="002E5D53">
        <w:rPr>
          <w:spacing w:val="28"/>
          <w:lang w:val="es-ES_tradnl"/>
        </w:rPr>
        <w:t xml:space="preserve"> </w:t>
      </w:r>
      <w:r w:rsidRPr="002E5D53">
        <w:rPr>
          <w:lang w:val="es-ES_tradnl"/>
        </w:rPr>
        <w:t>)</w:t>
      </w:r>
      <w:proofErr w:type="gramEnd"/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2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2"/>
          <w:lang w:val="es-ES_tradnl"/>
        </w:rPr>
        <w:t>Industria</w:t>
      </w:r>
      <w:r w:rsidRPr="002E5D53">
        <w:rPr>
          <w:spacing w:val="3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9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Badajoz</w:t>
      </w:r>
      <w:r w:rsidRPr="002E5D53">
        <w:rPr>
          <w:spacing w:val="28"/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declara </w:t>
      </w:r>
      <w:r w:rsidRPr="002E5D53">
        <w:rPr>
          <w:spacing w:val="-2"/>
          <w:lang w:val="es-ES_tradnl"/>
        </w:rPr>
        <w:t>bajo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su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personal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responsabilidad:</w:t>
      </w:r>
    </w:p>
    <w:p w14:paraId="1F28492E" w14:textId="77777777" w:rsidR="00D336EC" w:rsidRPr="002E5D53" w:rsidRDefault="00D336EC" w:rsidP="00D336EC">
      <w:pPr>
        <w:spacing w:before="1"/>
        <w:rPr>
          <w:rFonts w:ascii="Calibri" w:eastAsia="Calibri" w:hAnsi="Calibri" w:cs="Calibri"/>
          <w:lang w:val="es-ES_tradnl"/>
        </w:rPr>
      </w:pPr>
    </w:p>
    <w:p w14:paraId="678C2966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 w:line="239" w:lineRule="auto"/>
        <w:ind w:right="112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Tener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plena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capacidad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obrar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hallarse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cumplimiento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obligaciones</w:t>
      </w:r>
      <w:r w:rsidRPr="002E5D53">
        <w:rPr>
          <w:spacing w:val="65"/>
          <w:lang w:val="es-ES_tradnl"/>
        </w:rPr>
        <w:t xml:space="preserve"> </w:t>
      </w:r>
      <w:r w:rsidRPr="002E5D53">
        <w:rPr>
          <w:spacing w:val="-1"/>
          <w:lang w:val="es-ES_tradnl"/>
        </w:rPr>
        <w:t>tributarias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(recibos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4"/>
          <w:lang w:val="es-ES_tradnl"/>
        </w:rPr>
        <w:t xml:space="preserve"> </w:t>
      </w:r>
      <w:r w:rsidRPr="002E5D53">
        <w:rPr>
          <w:lang w:val="es-ES_tradnl"/>
        </w:rPr>
        <w:t>alta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estar</w:t>
      </w:r>
      <w:r w:rsidRPr="002E5D53">
        <w:rPr>
          <w:spacing w:val="-5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-2"/>
          <w:lang w:val="es-ES_tradnl"/>
        </w:rPr>
        <w:t xml:space="preserve"> del </w:t>
      </w:r>
      <w:r w:rsidRPr="002E5D53">
        <w:rPr>
          <w:spacing w:val="-1"/>
          <w:lang w:val="es-ES_tradnl"/>
        </w:rPr>
        <w:t>pago,</w:t>
      </w:r>
      <w:r w:rsidRPr="002E5D53">
        <w:rPr>
          <w:spacing w:val="-4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exento</w:t>
      </w:r>
      <w:r w:rsidRPr="002E5D53">
        <w:rPr>
          <w:spacing w:val="-4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5"/>
          <w:lang w:val="es-ES_tradnl"/>
        </w:rPr>
        <w:t xml:space="preserve"> </w:t>
      </w:r>
      <w:r w:rsidRPr="002E5D53">
        <w:rPr>
          <w:spacing w:val="-1"/>
          <w:lang w:val="es-ES_tradnl"/>
        </w:rPr>
        <w:t>mismo,</w:t>
      </w:r>
      <w:r w:rsidRPr="002E5D53">
        <w:rPr>
          <w:spacing w:val="-5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Impuesto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sobre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Actividades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Económicas,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certificaciones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positivas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acrediten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no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existencia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27"/>
          <w:lang w:val="es-ES_tradnl"/>
        </w:rPr>
        <w:t xml:space="preserve"> </w:t>
      </w:r>
      <w:r w:rsidRPr="002E5D53">
        <w:rPr>
          <w:spacing w:val="-1"/>
          <w:lang w:val="es-ES_tradnl"/>
        </w:rPr>
        <w:t>deudas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Administración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75"/>
          <w:lang w:val="es-ES_tradnl"/>
        </w:rPr>
        <w:t xml:space="preserve"> </w:t>
      </w:r>
      <w:r w:rsidRPr="002E5D53">
        <w:rPr>
          <w:spacing w:val="-1"/>
          <w:lang w:val="es-ES_tradnl"/>
        </w:rPr>
        <w:t>Estado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Haciendas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spacing w:val="-1"/>
          <w:lang w:val="es-ES_tradnl"/>
        </w:rPr>
        <w:t>Autonómicas,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Seguridad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Social,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impuestas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por</w:t>
      </w:r>
      <w:r w:rsidRPr="002E5D53">
        <w:rPr>
          <w:spacing w:val="-12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disposiciones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vigentes).</w:t>
      </w:r>
    </w:p>
    <w:p w14:paraId="071D1708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4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No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encontrarse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incurso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6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prohibiciones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Administración</w:t>
      </w:r>
      <w:r w:rsidRPr="002E5D53">
        <w:rPr>
          <w:spacing w:val="26"/>
          <w:lang w:val="es-ES_tradnl"/>
        </w:rPr>
        <w:t xml:space="preserve"> </w:t>
      </w:r>
      <w:r w:rsidRPr="002E5D53">
        <w:rPr>
          <w:spacing w:val="-1"/>
          <w:lang w:val="es-ES_tradnl"/>
        </w:rPr>
        <w:t>previstas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6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71"/>
          <w:lang w:val="es-ES_tradnl"/>
        </w:rPr>
        <w:t xml:space="preserve"> </w:t>
      </w:r>
      <w:r w:rsidRPr="002E5D53">
        <w:rPr>
          <w:spacing w:val="-1"/>
          <w:lang w:val="es-ES_tradnl"/>
        </w:rPr>
        <w:t>legislación aplicable.</w:t>
      </w:r>
    </w:p>
    <w:p w14:paraId="020953BE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6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Tener</w:t>
      </w:r>
      <w:r w:rsidRPr="002E5D53">
        <w:rPr>
          <w:spacing w:val="10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suficiente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solvencia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mínima,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técnica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2"/>
          <w:lang w:val="es-ES_tradnl"/>
        </w:rPr>
        <w:t>profesional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financiera</w:t>
      </w:r>
      <w:r w:rsidRPr="002E5D53">
        <w:rPr>
          <w:spacing w:val="9"/>
          <w:lang w:val="es-ES_tradnl"/>
        </w:rPr>
        <w:t xml:space="preserve"> </w:t>
      </w:r>
      <w:r w:rsidRPr="002E5D53">
        <w:rPr>
          <w:spacing w:val="-1"/>
          <w:lang w:val="es-ES_tradnl"/>
        </w:rPr>
        <w:t>exigida</w:t>
      </w:r>
      <w:r w:rsidRPr="002E5D53">
        <w:rPr>
          <w:spacing w:val="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Documentos</w:t>
      </w:r>
      <w:r w:rsidRPr="002E5D53">
        <w:rPr>
          <w:spacing w:val="10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87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Contratación,</w:t>
      </w:r>
      <w:r w:rsidRPr="002E5D53">
        <w:rPr>
          <w:spacing w:val="36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contar</w:t>
      </w:r>
      <w:r w:rsidRPr="002E5D53">
        <w:rPr>
          <w:spacing w:val="37"/>
          <w:lang w:val="es-ES_tradnl"/>
        </w:rPr>
        <w:t xml:space="preserve"> </w:t>
      </w:r>
      <w:r w:rsidRPr="002E5D53">
        <w:rPr>
          <w:lang w:val="es-ES_tradnl"/>
        </w:rPr>
        <w:t>con</w:t>
      </w:r>
      <w:r w:rsidRPr="002E5D53">
        <w:rPr>
          <w:spacing w:val="38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autorizaciones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necesarias</w:t>
      </w:r>
      <w:r w:rsidRPr="002E5D53">
        <w:rPr>
          <w:spacing w:val="39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ejercer</w:t>
      </w:r>
      <w:r w:rsidRPr="002E5D53">
        <w:rPr>
          <w:spacing w:val="3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95"/>
          <w:lang w:val="es-ES_tradnl"/>
        </w:rPr>
        <w:t xml:space="preserve"> </w:t>
      </w:r>
      <w:r w:rsidRPr="002E5D53">
        <w:rPr>
          <w:spacing w:val="-1"/>
          <w:lang w:val="es-ES_tradnl"/>
        </w:rPr>
        <w:t>actividad.</w:t>
      </w:r>
    </w:p>
    <w:p w14:paraId="3ADE5E97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left="839" w:hanging="720"/>
        <w:jc w:val="both"/>
        <w:rPr>
          <w:lang w:val="es-ES_tradnl"/>
        </w:rPr>
      </w:pPr>
      <w:r w:rsidRPr="002E5D53">
        <w:rPr>
          <w:spacing w:val="-1"/>
          <w:lang w:val="es-ES_tradnl"/>
        </w:rPr>
        <w:t>No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encontrarse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incurso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"/>
          <w:lang w:val="es-ES_tradnl"/>
        </w:rPr>
        <w:t xml:space="preserve"> prohibiciones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contratar.</w:t>
      </w:r>
    </w:p>
    <w:p w14:paraId="7FDF9408" w14:textId="1A4281C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1" w:line="239" w:lineRule="auto"/>
        <w:ind w:right="115" w:firstLine="0"/>
        <w:jc w:val="both"/>
        <w:rPr>
          <w:lang w:val="es-ES_tradnl"/>
        </w:rPr>
      </w:pPr>
      <w:r w:rsidRPr="002E5D53">
        <w:rPr>
          <w:lang w:val="es-ES_tradnl"/>
        </w:rPr>
        <w:t>Que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cumple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10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convocatoria,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acepta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5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desea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participar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 xml:space="preserve">la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lang w:val="es-ES_tradnl"/>
        </w:rPr>
        <w:t xml:space="preserve"> </w:t>
      </w:r>
      <w:r>
        <w:rPr>
          <w:lang w:val="es-ES_tradnl"/>
        </w:rPr>
        <w:t>c</w:t>
      </w:r>
      <w:r w:rsidRPr="002E5D53">
        <w:rPr>
          <w:spacing w:val="-1"/>
          <w:lang w:val="es-ES_tradnl"/>
        </w:rPr>
        <w:t>ual</w:t>
      </w:r>
      <w:r w:rsidRPr="002E5D53">
        <w:rPr>
          <w:spacing w:val="48"/>
          <w:lang w:val="es-ES_tradnl"/>
        </w:rPr>
        <w:t xml:space="preserve"> </w:t>
      </w:r>
      <w:r>
        <w:rPr>
          <w:spacing w:val="48"/>
          <w:lang w:val="es-ES_tradnl"/>
        </w:rPr>
        <w:t>p</w:t>
      </w:r>
      <w:r w:rsidRPr="002E5D53">
        <w:rPr>
          <w:spacing w:val="-1"/>
          <w:lang w:val="es-ES_tradnl"/>
        </w:rPr>
        <w:t>resenta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48"/>
          <w:lang w:val="es-ES_tradnl"/>
        </w:rPr>
        <w:t xml:space="preserve"> </w:t>
      </w:r>
      <w:proofErr w:type="gramStart"/>
      <w:r w:rsidRPr="002E5D53">
        <w:rPr>
          <w:spacing w:val="-1"/>
          <w:lang w:val="es-ES_tradnl"/>
        </w:rPr>
        <w:t>solicitud</w:t>
      </w:r>
      <w:r w:rsidRPr="002E5D53">
        <w:rPr>
          <w:lang w:val="es-ES_tradnl"/>
        </w:rPr>
        <w:t xml:space="preserve">  </w:t>
      </w:r>
      <w:r w:rsidRPr="002E5D53">
        <w:rPr>
          <w:spacing w:val="-1"/>
          <w:lang w:val="es-ES_tradnl"/>
        </w:rPr>
        <w:t>acompañada</w:t>
      </w:r>
      <w:proofErr w:type="gramEnd"/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89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documentación necesaria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licitar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este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expediente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contratación.</w:t>
      </w:r>
    </w:p>
    <w:p w14:paraId="3F3EEB32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1" w:firstLine="0"/>
        <w:jc w:val="both"/>
        <w:rPr>
          <w:lang w:val="es-ES_tradnl"/>
        </w:rPr>
      </w:pPr>
      <w:r w:rsidRPr="002E5D53">
        <w:rPr>
          <w:lang w:val="es-ES_tradnl"/>
        </w:rPr>
        <w:t>Que,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su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caso,</w:t>
      </w:r>
      <w:r w:rsidRPr="002E5D53">
        <w:rPr>
          <w:spacing w:val="-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halla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inscrita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Registro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continuación</w:t>
      </w:r>
      <w:r w:rsidRPr="002E5D53">
        <w:rPr>
          <w:spacing w:val="-8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indica,</w:t>
      </w:r>
      <w:r w:rsidRPr="002E5D53">
        <w:rPr>
          <w:spacing w:val="71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las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circunstancias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entidad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él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2"/>
          <w:lang w:val="es-ES_tradnl"/>
        </w:rPr>
        <w:t>figuran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respecto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admisión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procedimiento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son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exactas</w:t>
      </w:r>
      <w:r w:rsidRPr="002E5D53">
        <w:rPr>
          <w:spacing w:val="7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no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han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experimentado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variación.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Señalar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2"/>
          <w:lang w:val="es-ES_tradnl"/>
        </w:rPr>
        <w:t>lo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2"/>
          <w:lang w:val="es-ES_tradnl"/>
        </w:rPr>
        <w:t>que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proceda:</w:t>
      </w:r>
    </w:p>
    <w:p w14:paraId="6BD1B367" w14:textId="77777777" w:rsidR="00D336EC" w:rsidRPr="002E5D53" w:rsidRDefault="00D336EC" w:rsidP="00D336EC">
      <w:pPr>
        <w:pStyle w:val="Textoindependiente"/>
        <w:numPr>
          <w:ilvl w:val="1"/>
          <w:numId w:val="2"/>
        </w:numPr>
        <w:tabs>
          <w:tab w:val="left" w:pos="1560"/>
        </w:tabs>
        <w:spacing w:before="0"/>
        <w:ind w:hanging="669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Estado</w:t>
      </w:r>
    </w:p>
    <w:p w14:paraId="66DC793E" w14:textId="77777777" w:rsidR="00D336EC" w:rsidRPr="002E5D53" w:rsidRDefault="00D336EC" w:rsidP="00D336EC">
      <w:pPr>
        <w:pStyle w:val="Textoindependiente"/>
        <w:numPr>
          <w:ilvl w:val="1"/>
          <w:numId w:val="2"/>
        </w:numPr>
        <w:tabs>
          <w:tab w:val="left" w:pos="1560"/>
        </w:tabs>
        <w:spacing w:before="0"/>
        <w:ind w:right="981" w:hanging="693"/>
        <w:rPr>
          <w:lang w:val="es-ES_tradnl"/>
        </w:rPr>
      </w:pPr>
      <w:r w:rsidRPr="002E5D53">
        <w:rPr>
          <w:spacing w:val="-1"/>
          <w:lang w:val="es-ES_tradnl"/>
        </w:rPr>
        <w:t>Registro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Licitadores</w:t>
      </w:r>
      <w:r w:rsidRPr="002E5D53">
        <w:rPr>
          <w:lang w:val="es-ES_tradnl"/>
        </w:rPr>
        <w:t xml:space="preserve"> 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Empresas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Clasificadas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la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Comunidad Autónoma</w:t>
      </w:r>
      <w:r w:rsidRPr="002E5D53">
        <w:rPr>
          <w:spacing w:val="57"/>
          <w:lang w:val="es-ES_tradnl"/>
        </w:rPr>
        <w:t xml:space="preserve"> </w:t>
      </w:r>
      <w:r w:rsidRPr="002E5D53">
        <w:rPr>
          <w:spacing w:val="-1"/>
          <w:lang w:val="es-ES_tradnl"/>
        </w:rPr>
        <w:t>de Extremadura</w:t>
      </w:r>
    </w:p>
    <w:p w14:paraId="33241F0F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7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Se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pronuncia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afirmativamente</w:t>
      </w:r>
      <w:r w:rsidRPr="002E5D53">
        <w:rPr>
          <w:spacing w:val="-6"/>
          <w:lang w:val="es-ES_tradnl"/>
        </w:rPr>
        <w:t xml:space="preserve"> </w:t>
      </w:r>
      <w:r w:rsidRPr="002E5D53">
        <w:rPr>
          <w:spacing w:val="-1"/>
          <w:lang w:val="es-ES_tradnl"/>
        </w:rPr>
        <w:t>sobre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existencia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compromiso</w:t>
      </w:r>
      <w:r w:rsidRPr="002E5D53">
        <w:rPr>
          <w:spacing w:val="-9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-10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se</w:t>
      </w:r>
      <w:r w:rsidRPr="002E5D53">
        <w:rPr>
          <w:spacing w:val="-9"/>
          <w:lang w:val="es-ES_tradnl"/>
        </w:rPr>
        <w:t xml:space="preserve"> </w:t>
      </w:r>
      <w:r w:rsidRPr="002E5D53">
        <w:rPr>
          <w:spacing w:val="-1"/>
          <w:lang w:val="es-ES_tradnl"/>
        </w:rPr>
        <w:t>refieren</w:t>
      </w:r>
      <w:r w:rsidRPr="002E5D53">
        <w:rPr>
          <w:spacing w:val="-8"/>
          <w:lang w:val="es-ES_tradnl"/>
        </w:rPr>
        <w:t xml:space="preserve"> </w:t>
      </w:r>
      <w:r w:rsidRPr="002E5D53">
        <w:rPr>
          <w:lang w:val="es-ES_tradnl"/>
        </w:rPr>
        <w:t>los</w:t>
      </w:r>
      <w:r w:rsidRPr="002E5D53">
        <w:rPr>
          <w:spacing w:val="-7"/>
          <w:lang w:val="es-ES_tradnl"/>
        </w:rPr>
        <w:t xml:space="preserve"> </w:t>
      </w:r>
      <w:r w:rsidRPr="002E5D53">
        <w:rPr>
          <w:spacing w:val="-1"/>
          <w:lang w:val="es-ES_tradnl"/>
        </w:rPr>
        <w:t>artículos</w:t>
      </w:r>
      <w:r w:rsidRPr="002E5D53">
        <w:rPr>
          <w:spacing w:val="-12"/>
          <w:lang w:val="es-ES_tradnl"/>
        </w:rPr>
        <w:t xml:space="preserve"> </w:t>
      </w:r>
      <w:r w:rsidRPr="002E5D53">
        <w:rPr>
          <w:spacing w:val="-2"/>
          <w:lang w:val="es-ES_tradnl"/>
        </w:rPr>
        <w:t>75.2</w:t>
      </w:r>
      <w:r w:rsidRPr="002E5D53">
        <w:rPr>
          <w:spacing w:val="57"/>
          <w:lang w:val="es-ES_tradnl"/>
        </w:rPr>
        <w:t xml:space="preserve"> </w:t>
      </w:r>
      <w:r w:rsidRPr="002E5D53">
        <w:rPr>
          <w:lang w:val="es-ES_tradnl"/>
        </w:rPr>
        <w:t xml:space="preserve">y </w:t>
      </w:r>
      <w:r w:rsidRPr="002E5D53">
        <w:rPr>
          <w:spacing w:val="-1"/>
          <w:lang w:val="es-ES_tradnl"/>
        </w:rPr>
        <w:t>76.2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LCSP,</w:t>
      </w:r>
      <w:r w:rsidRPr="002E5D53">
        <w:rPr>
          <w:lang w:val="es-ES_tradnl"/>
        </w:rPr>
        <w:t xml:space="preserve"> en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 xml:space="preserve">el </w:t>
      </w:r>
      <w:r w:rsidRPr="002E5D53">
        <w:rPr>
          <w:spacing w:val="-1"/>
          <w:lang w:val="es-ES_tradnl"/>
        </w:rPr>
        <w:t>caso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resulten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aplicación.</w:t>
      </w:r>
    </w:p>
    <w:p w14:paraId="0BC84CA2" w14:textId="77777777" w:rsidR="00D336EC" w:rsidRPr="002E5D53" w:rsidRDefault="00D336EC" w:rsidP="00D336EC">
      <w:pPr>
        <w:pStyle w:val="Textoindependiente"/>
        <w:numPr>
          <w:ilvl w:val="0"/>
          <w:numId w:val="2"/>
        </w:numPr>
        <w:tabs>
          <w:tab w:val="left" w:pos="840"/>
        </w:tabs>
        <w:spacing w:before="0"/>
        <w:ind w:right="115" w:firstLine="0"/>
        <w:jc w:val="both"/>
        <w:rPr>
          <w:lang w:val="es-ES_tradnl"/>
        </w:rPr>
      </w:pPr>
      <w:r w:rsidRPr="002E5D53">
        <w:rPr>
          <w:spacing w:val="-1"/>
          <w:lang w:val="es-ES_tradnl"/>
        </w:rPr>
        <w:t>En</w:t>
      </w:r>
      <w:r w:rsidRPr="002E5D53">
        <w:rPr>
          <w:spacing w:val="30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32"/>
          <w:lang w:val="es-ES_tradnl"/>
        </w:rPr>
        <w:t xml:space="preserve"> </w:t>
      </w:r>
      <w:r w:rsidRPr="002E5D53">
        <w:rPr>
          <w:lang w:val="es-ES_tradnl"/>
        </w:rPr>
        <w:t>caso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1"/>
          <w:lang w:val="es-ES_tradnl"/>
        </w:rPr>
        <w:t xml:space="preserve"> </w:t>
      </w:r>
      <w:r w:rsidRPr="002E5D53">
        <w:rPr>
          <w:spacing w:val="-1"/>
          <w:lang w:val="es-ES_tradnl"/>
        </w:rPr>
        <w:t>resultar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1"/>
          <w:lang w:val="es-ES_tradnl"/>
        </w:rPr>
        <w:t>adjudicatario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licitación,</w:t>
      </w:r>
      <w:r w:rsidRPr="002E5D53">
        <w:rPr>
          <w:spacing w:val="32"/>
          <w:lang w:val="es-ES_tradnl"/>
        </w:rPr>
        <w:t xml:space="preserve"> </w:t>
      </w:r>
      <w:r w:rsidRPr="002E5D53">
        <w:rPr>
          <w:spacing w:val="-2"/>
          <w:lang w:val="es-ES_tradnl"/>
        </w:rPr>
        <w:t>se</w:t>
      </w:r>
      <w:r w:rsidRPr="002E5D53">
        <w:rPr>
          <w:spacing w:val="31"/>
          <w:lang w:val="es-ES_tradnl"/>
        </w:rPr>
        <w:t xml:space="preserve"> </w:t>
      </w:r>
      <w:r w:rsidRPr="002E5D53">
        <w:rPr>
          <w:spacing w:val="-1"/>
          <w:lang w:val="es-ES_tradnl"/>
        </w:rPr>
        <w:t>compromete</w:t>
      </w:r>
      <w:r w:rsidRPr="002E5D53">
        <w:rPr>
          <w:spacing w:val="30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31"/>
          <w:lang w:val="es-ES_tradnl"/>
        </w:rPr>
        <w:t xml:space="preserve"> </w:t>
      </w:r>
      <w:r w:rsidRPr="002E5D53">
        <w:rPr>
          <w:lang w:val="es-ES_tradnl"/>
        </w:rPr>
        <w:t>entregar</w:t>
      </w:r>
      <w:r w:rsidRPr="002E5D53">
        <w:rPr>
          <w:spacing w:val="30"/>
          <w:lang w:val="es-ES_tradnl"/>
        </w:rPr>
        <w:t xml:space="preserve"> </w:t>
      </w:r>
      <w:r w:rsidRPr="002E5D53">
        <w:rPr>
          <w:spacing w:val="-1"/>
          <w:lang w:val="es-ES_tradnl"/>
        </w:rPr>
        <w:t>cuanta</w:t>
      </w:r>
      <w:r w:rsidRPr="002E5D53">
        <w:rPr>
          <w:spacing w:val="69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original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 xml:space="preserve">le </w:t>
      </w:r>
      <w:r w:rsidRPr="002E5D53">
        <w:rPr>
          <w:spacing w:val="-1"/>
          <w:lang w:val="es-ES_tradnl"/>
        </w:rPr>
        <w:t>sea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exigida,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relacionada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2"/>
          <w:lang w:val="es-ES_tradnl"/>
        </w:rPr>
        <w:t>con</w:t>
      </w:r>
      <w:r w:rsidRPr="002E5D53">
        <w:rPr>
          <w:spacing w:val="4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capacidad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solvencia</w:t>
      </w:r>
      <w:r w:rsidRPr="002E5D53">
        <w:rPr>
          <w:spacing w:val="2"/>
          <w:lang w:val="es-ES_tradnl"/>
        </w:rPr>
        <w:t xml:space="preserve"> de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empresa,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así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como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las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certificaciones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2"/>
          <w:lang w:val="es-ES_tradnl"/>
        </w:rPr>
        <w:t xml:space="preserve"> </w:t>
      </w:r>
      <w:r w:rsidRPr="002E5D53">
        <w:rPr>
          <w:lang w:val="es-ES_tradnl"/>
        </w:rPr>
        <w:t>estar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al</w:t>
      </w:r>
      <w:r w:rsidRPr="002E5D53">
        <w:rPr>
          <w:spacing w:val="21"/>
          <w:lang w:val="es-ES_tradnl"/>
        </w:rPr>
        <w:t xml:space="preserve"> </w:t>
      </w:r>
      <w:r w:rsidRPr="002E5D53">
        <w:rPr>
          <w:spacing w:val="-1"/>
          <w:lang w:val="es-ES_tradnl"/>
        </w:rPr>
        <w:t>corriente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sus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obligaciones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fiscales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23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seguridad</w:t>
      </w:r>
      <w:r w:rsidRPr="002E5D53">
        <w:rPr>
          <w:spacing w:val="23"/>
          <w:lang w:val="es-ES_tradnl"/>
        </w:rPr>
        <w:t xml:space="preserve"> </w:t>
      </w:r>
      <w:r w:rsidRPr="002E5D53">
        <w:rPr>
          <w:spacing w:val="-1"/>
          <w:lang w:val="es-ES_tradnl"/>
        </w:rPr>
        <w:t>social,</w:t>
      </w:r>
      <w:r w:rsidRPr="002E5D53">
        <w:rPr>
          <w:spacing w:val="24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24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25"/>
          <w:lang w:val="es-ES_tradnl"/>
        </w:rPr>
        <w:t xml:space="preserve"> </w:t>
      </w:r>
      <w:r w:rsidRPr="002E5D53">
        <w:rPr>
          <w:spacing w:val="-1"/>
          <w:lang w:val="es-ES_tradnl"/>
        </w:rPr>
        <w:t>acredite</w:t>
      </w:r>
      <w:r w:rsidRPr="002E5D53">
        <w:rPr>
          <w:spacing w:val="79"/>
          <w:lang w:val="es-ES_tradnl"/>
        </w:rPr>
        <w:t xml:space="preserve"> </w:t>
      </w:r>
      <w:r w:rsidRPr="002E5D53">
        <w:rPr>
          <w:spacing w:val="-1"/>
          <w:lang w:val="es-ES_tradnl"/>
        </w:rPr>
        <w:t>cualquier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otra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circunstancia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no sea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impedimento para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contratar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con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 xml:space="preserve">el </w:t>
      </w:r>
      <w:r w:rsidRPr="002E5D53">
        <w:rPr>
          <w:spacing w:val="-2"/>
          <w:lang w:val="es-ES_tradnl"/>
        </w:rPr>
        <w:t>sector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público.</w:t>
      </w:r>
    </w:p>
    <w:p w14:paraId="1E308F96" w14:textId="77777777" w:rsidR="00D336EC" w:rsidRPr="002E5D53" w:rsidRDefault="00D336EC" w:rsidP="00D336EC">
      <w:pPr>
        <w:spacing w:before="12"/>
        <w:rPr>
          <w:rFonts w:ascii="Calibri" w:eastAsia="Calibri" w:hAnsi="Calibri" w:cs="Calibri"/>
          <w:sz w:val="21"/>
          <w:szCs w:val="21"/>
          <w:lang w:val="es-ES_tradnl"/>
        </w:rPr>
      </w:pPr>
    </w:p>
    <w:p w14:paraId="480131D4" w14:textId="77777777" w:rsidR="00D336EC" w:rsidRPr="002E5D53" w:rsidRDefault="00D336EC" w:rsidP="00D336EC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firmante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acredita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veracidad de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 xml:space="preserve">información </w:t>
      </w:r>
      <w:r w:rsidRPr="002E5D53">
        <w:rPr>
          <w:spacing w:val="-2"/>
          <w:lang w:val="es-ES_tradnl"/>
        </w:rPr>
        <w:t>arriba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indicada.</w:t>
      </w:r>
    </w:p>
    <w:p w14:paraId="70E15EAA" w14:textId="77777777" w:rsidR="00D336EC" w:rsidRPr="002E5D53" w:rsidRDefault="00D336EC" w:rsidP="00D336EC">
      <w:pPr>
        <w:rPr>
          <w:rFonts w:ascii="Calibri" w:eastAsia="Calibri" w:hAnsi="Calibri" w:cs="Calibri"/>
          <w:lang w:val="es-ES_tradnl"/>
        </w:rPr>
      </w:pPr>
    </w:p>
    <w:p w14:paraId="10F998FF" w14:textId="77777777" w:rsidR="00D336EC" w:rsidRPr="002E5D53" w:rsidRDefault="00D336EC" w:rsidP="00D336EC">
      <w:pPr>
        <w:spacing w:before="1"/>
        <w:rPr>
          <w:rFonts w:ascii="Calibri" w:eastAsia="Calibri" w:hAnsi="Calibri" w:cs="Calibri"/>
          <w:lang w:val="es-ES_tradnl"/>
        </w:rPr>
      </w:pPr>
    </w:p>
    <w:p w14:paraId="526F1E37" w14:textId="77777777" w:rsidR="00D336EC" w:rsidRPr="002E5D53" w:rsidRDefault="00D336EC" w:rsidP="00D336EC">
      <w:pPr>
        <w:pStyle w:val="Textoindependiente"/>
        <w:spacing w:before="0"/>
        <w:ind w:left="145" w:right="145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 </w:t>
      </w:r>
      <w:r w:rsidRPr="002E5D53">
        <w:rPr>
          <w:rFonts w:cs="Calibri"/>
          <w:spacing w:val="-1"/>
          <w:lang w:val="es-ES_tradnl"/>
        </w:rPr>
        <w:t>...…….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4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de</w:t>
      </w:r>
      <w:r w:rsidRPr="002E5D53">
        <w:rPr>
          <w:rFonts w:cs="Calibri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0BE70AEF" w14:textId="77777777" w:rsidR="00D336EC" w:rsidRPr="002E5D53" w:rsidRDefault="00D336EC" w:rsidP="00D336EC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399B3C54" w14:textId="77777777" w:rsidR="00D336EC" w:rsidRPr="002E5D53" w:rsidRDefault="00D336EC" w:rsidP="00D336EC">
      <w:pPr>
        <w:pStyle w:val="Textoindependiente"/>
        <w:spacing w:before="0"/>
        <w:ind w:left="1" w:right="1"/>
        <w:jc w:val="center"/>
        <w:rPr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26733EED" w14:textId="77777777" w:rsidR="00D05946" w:rsidRDefault="00D05946">
      <w:pPr>
        <w:rPr>
          <w:lang w:val="es-ES_tradnl"/>
        </w:rPr>
      </w:pPr>
    </w:p>
    <w:p w14:paraId="2C6E526D" w14:textId="77777777" w:rsidR="00D05946" w:rsidRDefault="00D05946">
      <w:pPr>
        <w:rPr>
          <w:lang w:val="es-ES_tradnl"/>
        </w:rPr>
      </w:pPr>
    </w:p>
    <w:p w14:paraId="61010B32" w14:textId="63CDD360" w:rsidR="00C42F21" w:rsidRDefault="00C42F21">
      <w:pPr>
        <w:rPr>
          <w:lang w:val="es-ES_tradnl"/>
        </w:rPr>
      </w:pPr>
    </w:p>
    <w:sectPr w:rsidR="00C42F21" w:rsidSect="000E7D6F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1B96D997" w:rsidR="00C55C06" w:rsidRDefault="000E7D6F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626B6" wp14:editId="23A7D814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194770" wp14:editId="59D67B2A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E7D6F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